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1F" w:rsidRPr="00543549" w:rsidRDefault="00B76E1F" w:rsidP="00B76E1F">
      <w:pPr>
        <w:spacing w:line="580" w:lineRule="exact"/>
        <w:jc w:val="left"/>
        <w:rPr>
          <w:rFonts w:ascii="Times New Roman" w:eastAsia="黑体" w:hAnsi="Times New Roman" w:hint="eastAsia"/>
          <w:sz w:val="32"/>
          <w:szCs w:val="32"/>
        </w:rPr>
      </w:pPr>
      <w:r w:rsidRPr="00543549">
        <w:rPr>
          <w:rFonts w:ascii="Times New Roman" w:eastAsia="黑体" w:hAnsi="Times New Roman" w:hint="eastAsia"/>
          <w:sz w:val="32"/>
          <w:szCs w:val="32"/>
        </w:rPr>
        <w:t>附件</w:t>
      </w:r>
      <w:r w:rsidRPr="00543549">
        <w:rPr>
          <w:rFonts w:ascii="Times New Roman" w:eastAsia="黑体" w:hAnsi="Times New Roman"/>
          <w:sz w:val="32"/>
          <w:szCs w:val="32"/>
        </w:rPr>
        <w:t>1</w:t>
      </w:r>
    </w:p>
    <w:p w:rsidR="00B76E1F" w:rsidRPr="00543549" w:rsidRDefault="00B76E1F" w:rsidP="00B76E1F">
      <w:pPr>
        <w:spacing w:line="580" w:lineRule="exact"/>
        <w:jc w:val="center"/>
        <w:rPr>
          <w:rFonts w:ascii="Times New Roman" w:eastAsia="文星简小标宋" w:hAnsi="Times New Roman"/>
          <w:sz w:val="44"/>
          <w:szCs w:val="44"/>
        </w:rPr>
      </w:pPr>
      <w:bookmarkStart w:id="0" w:name="_GoBack"/>
      <w:r w:rsidRPr="00543549">
        <w:rPr>
          <w:rFonts w:ascii="Times New Roman" w:eastAsia="文星简小标宋" w:hAnsi="Times New Roman" w:hint="eastAsia"/>
          <w:sz w:val="44"/>
          <w:szCs w:val="44"/>
        </w:rPr>
        <w:t>事业单位主管部门审核意见书</w:t>
      </w:r>
    </w:p>
    <w:bookmarkEnd w:id="0"/>
    <w:p w:rsidR="00B76E1F" w:rsidRPr="00543549" w:rsidRDefault="00B76E1F" w:rsidP="00B76E1F">
      <w:pPr>
        <w:spacing w:line="580" w:lineRule="exact"/>
        <w:rPr>
          <w:rFonts w:ascii="Times New Roman" w:eastAsia="仿宋_GB2312" w:hAnsi="Times New Roman"/>
          <w:sz w:val="32"/>
          <w:szCs w:val="32"/>
        </w:rPr>
      </w:pPr>
    </w:p>
    <w:p w:rsidR="00B76E1F" w:rsidRPr="00543549" w:rsidRDefault="00B76E1F" w:rsidP="00B76E1F">
      <w:pPr>
        <w:spacing w:line="580" w:lineRule="exact"/>
        <w:ind w:firstLineChars="200" w:firstLine="640"/>
        <w:rPr>
          <w:rFonts w:ascii="Times New Roman" w:eastAsia="仿宋_GB2312" w:hAnsi="Times New Roman"/>
          <w:sz w:val="32"/>
          <w:szCs w:val="32"/>
          <w:u w:val="single"/>
        </w:rPr>
      </w:pPr>
      <w:r w:rsidRPr="00543549">
        <w:rPr>
          <w:rFonts w:ascii="Times New Roman" w:eastAsia="仿宋_GB2312" w:hAnsi="Times New Roman"/>
          <w:sz w:val="32"/>
          <w:szCs w:val="32"/>
          <w:u w:val="single"/>
        </w:rPr>
        <w:t xml:space="preserve">         </w:t>
      </w:r>
      <w:r w:rsidRPr="00543549">
        <w:rPr>
          <w:rFonts w:ascii="Times New Roman" w:eastAsia="仿宋_GB2312" w:hAnsi="Times New Roman" w:hint="eastAsia"/>
          <w:sz w:val="32"/>
          <w:szCs w:val="32"/>
        </w:rPr>
        <w:t>为我局（委、办、集团公司）所属医疗卫生事业单位，根据《天津市人民政府办公厅印发关于保障和关爱新冠疫情肺炎防控一线医务人员若干措施的通知》（津政</w:t>
      </w:r>
      <w:r>
        <w:rPr>
          <w:rFonts w:ascii="Times New Roman" w:eastAsia="仿宋_GB2312" w:hAnsi="Times New Roman" w:hint="eastAsia"/>
          <w:sz w:val="32"/>
          <w:szCs w:val="32"/>
        </w:rPr>
        <w:t>办</w:t>
      </w:r>
      <w:r w:rsidRPr="00543549">
        <w:rPr>
          <w:rFonts w:ascii="Times New Roman" w:eastAsia="仿宋_GB2312" w:hAnsi="Times New Roman" w:hint="eastAsia"/>
          <w:sz w:val="32"/>
          <w:szCs w:val="32"/>
        </w:rPr>
        <w:t>发〔</w:t>
      </w:r>
      <w:r w:rsidRPr="00543549">
        <w:rPr>
          <w:rFonts w:ascii="Times New Roman" w:eastAsia="仿宋_GB2312" w:hAnsi="Times New Roman"/>
          <w:sz w:val="32"/>
          <w:szCs w:val="32"/>
        </w:rPr>
        <w:t>2020</w:t>
      </w:r>
      <w:r w:rsidRPr="00543549">
        <w:rPr>
          <w:rFonts w:ascii="Times New Roman" w:eastAsia="仿宋_GB2312" w:hAnsi="Times New Roman" w:hint="eastAsia"/>
          <w:sz w:val="32"/>
          <w:szCs w:val="32"/>
        </w:rPr>
        <w:t>〕</w:t>
      </w:r>
      <w:r w:rsidRPr="00543549">
        <w:rPr>
          <w:rFonts w:ascii="Times New Roman" w:eastAsia="仿宋_GB2312" w:hAnsi="Times New Roman"/>
          <w:sz w:val="32"/>
          <w:szCs w:val="32"/>
        </w:rPr>
        <w:t>2</w:t>
      </w:r>
      <w:r w:rsidRPr="00543549">
        <w:rPr>
          <w:rFonts w:ascii="Times New Roman" w:eastAsia="仿宋_GB2312" w:hAnsi="Times New Roman" w:hint="eastAsia"/>
          <w:sz w:val="32"/>
          <w:szCs w:val="32"/>
        </w:rPr>
        <w:t>号）、《市人力社保局关于进一步做好事业单位特设岗位设置管理工作有关问题的通知》（津人社办发〔</w:t>
      </w:r>
      <w:r w:rsidRPr="00543549">
        <w:rPr>
          <w:rFonts w:ascii="Times New Roman" w:eastAsia="仿宋_GB2312" w:hAnsi="Times New Roman"/>
          <w:sz w:val="32"/>
          <w:szCs w:val="32"/>
        </w:rPr>
        <w:t>2018</w:t>
      </w:r>
      <w:r w:rsidRPr="00543549">
        <w:rPr>
          <w:rFonts w:ascii="Times New Roman" w:eastAsia="仿宋_GB2312" w:hAnsi="Times New Roman" w:hint="eastAsia"/>
          <w:sz w:val="32"/>
          <w:szCs w:val="32"/>
        </w:rPr>
        <w:t>〕</w:t>
      </w:r>
      <w:r w:rsidRPr="00543549">
        <w:rPr>
          <w:rFonts w:ascii="Times New Roman" w:eastAsia="仿宋_GB2312" w:hAnsi="Times New Roman"/>
          <w:sz w:val="32"/>
          <w:szCs w:val="32"/>
        </w:rPr>
        <w:t>355</w:t>
      </w:r>
      <w:r w:rsidRPr="00543549">
        <w:rPr>
          <w:rFonts w:ascii="Times New Roman" w:eastAsia="仿宋_GB2312" w:hAnsi="Times New Roman" w:hint="eastAsia"/>
          <w:sz w:val="32"/>
          <w:szCs w:val="32"/>
        </w:rPr>
        <w:t>号）文件，制定了特设岗位设置方案。经我们认真审核，该方案符合国家和本市事业单位岗位设置有关政策规定，同意报送备案。</w:t>
      </w:r>
    </w:p>
    <w:p w:rsidR="00B76E1F" w:rsidRPr="00543549" w:rsidRDefault="00B76E1F" w:rsidP="00B76E1F">
      <w:pPr>
        <w:spacing w:line="580" w:lineRule="exact"/>
        <w:ind w:firstLineChars="200" w:firstLine="880"/>
        <w:jc w:val="center"/>
        <w:rPr>
          <w:rFonts w:ascii="Times New Roman" w:eastAsia="方正小标宋简体" w:hAnsi="Times New Roman"/>
          <w:sz w:val="44"/>
          <w:szCs w:val="44"/>
        </w:rPr>
      </w:pPr>
    </w:p>
    <w:p w:rsidR="00B76E1F" w:rsidRPr="00543549" w:rsidRDefault="00B76E1F" w:rsidP="00B76E1F">
      <w:pPr>
        <w:spacing w:line="580" w:lineRule="exact"/>
        <w:ind w:firstLineChars="200" w:firstLine="880"/>
        <w:jc w:val="center"/>
        <w:rPr>
          <w:rFonts w:ascii="Times New Roman" w:eastAsia="方正小标宋简体" w:hAnsi="Times New Roman"/>
          <w:sz w:val="44"/>
          <w:szCs w:val="44"/>
        </w:rPr>
      </w:pPr>
    </w:p>
    <w:p w:rsidR="00B76E1F" w:rsidRPr="00543549" w:rsidRDefault="00B76E1F" w:rsidP="00B76E1F">
      <w:pPr>
        <w:spacing w:line="580" w:lineRule="exact"/>
        <w:ind w:firstLineChars="150" w:firstLine="480"/>
        <w:jc w:val="left"/>
        <w:rPr>
          <w:rFonts w:ascii="Times New Roman" w:eastAsia="仿宋_GB2312" w:hAnsi="Times New Roman"/>
          <w:sz w:val="32"/>
          <w:szCs w:val="32"/>
        </w:rPr>
      </w:pPr>
      <w:r w:rsidRPr="00543549">
        <w:rPr>
          <w:rFonts w:ascii="Times New Roman" w:eastAsia="仿宋_GB2312" w:hAnsi="Times New Roman" w:hint="eastAsia"/>
          <w:sz w:val="32"/>
          <w:szCs w:val="32"/>
        </w:rPr>
        <w:t>人事部门负责人：</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分管领导：</w:t>
      </w:r>
      <w:r w:rsidRPr="00543549">
        <w:rPr>
          <w:rFonts w:ascii="Times New Roman" w:eastAsia="仿宋_GB2312" w:hAnsi="Times New Roman"/>
          <w:sz w:val="32"/>
          <w:szCs w:val="32"/>
        </w:rPr>
        <w:t xml:space="preserve">    </w:t>
      </w:r>
    </w:p>
    <w:p w:rsidR="00B76E1F" w:rsidRPr="00543549" w:rsidRDefault="00B76E1F" w:rsidP="00B76E1F">
      <w:pPr>
        <w:spacing w:line="580" w:lineRule="exact"/>
        <w:ind w:firstLineChars="200" w:firstLine="640"/>
        <w:jc w:val="left"/>
        <w:rPr>
          <w:rFonts w:ascii="Times New Roman" w:eastAsia="仿宋_GB2312" w:hAnsi="Times New Roman"/>
          <w:sz w:val="32"/>
          <w:szCs w:val="32"/>
        </w:rPr>
      </w:pPr>
      <w:r w:rsidRPr="00543549">
        <w:rPr>
          <w:rFonts w:ascii="Times New Roman" w:eastAsia="仿宋_GB2312" w:hAnsi="Times New Roman" w:hint="eastAsia"/>
          <w:sz w:val="32"/>
          <w:szCs w:val="32"/>
        </w:rPr>
        <w:t>年</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月</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日</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年</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月</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日</w:t>
      </w:r>
    </w:p>
    <w:p w:rsidR="00B76E1F" w:rsidRPr="00543549" w:rsidRDefault="00B76E1F" w:rsidP="00B76E1F">
      <w:pPr>
        <w:spacing w:line="580" w:lineRule="exact"/>
        <w:ind w:firstLineChars="250" w:firstLine="800"/>
        <w:jc w:val="left"/>
        <w:rPr>
          <w:rFonts w:ascii="Times New Roman" w:eastAsia="仿宋_GB2312" w:hAnsi="Times New Roman"/>
          <w:sz w:val="32"/>
          <w:szCs w:val="32"/>
        </w:rPr>
      </w:pPr>
    </w:p>
    <w:p w:rsidR="00B76E1F" w:rsidRPr="00543549" w:rsidRDefault="00B76E1F" w:rsidP="00B76E1F">
      <w:pPr>
        <w:spacing w:line="580" w:lineRule="exact"/>
        <w:ind w:firstLineChars="250" w:firstLine="800"/>
        <w:jc w:val="left"/>
        <w:rPr>
          <w:rFonts w:ascii="Times New Roman" w:eastAsia="仿宋_GB2312" w:hAnsi="Times New Roman"/>
          <w:sz w:val="32"/>
          <w:szCs w:val="32"/>
        </w:rPr>
      </w:pPr>
    </w:p>
    <w:p w:rsidR="00B76E1F" w:rsidRPr="00543549" w:rsidRDefault="00B76E1F" w:rsidP="00B76E1F">
      <w:pPr>
        <w:spacing w:line="580" w:lineRule="exact"/>
        <w:ind w:firstLineChars="250" w:firstLine="800"/>
        <w:jc w:val="left"/>
        <w:rPr>
          <w:rFonts w:ascii="Times New Roman" w:eastAsia="仿宋_GB2312" w:hAnsi="Times New Roman"/>
          <w:sz w:val="32"/>
          <w:szCs w:val="32"/>
        </w:rPr>
      </w:pP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（单位盖章）</w:t>
      </w:r>
    </w:p>
    <w:p w:rsidR="00B76E1F" w:rsidRPr="00543549" w:rsidRDefault="00B76E1F" w:rsidP="00B76E1F">
      <w:pPr>
        <w:spacing w:line="580" w:lineRule="exact"/>
        <w:ind w:firstLineChars="1750" w:firstLine="5600"/>
        <w:jc w:val="left"/>
        <w:rPr>
          <w:rFonts w:ascii="Times New Roman" w:eastAsia="仿宋_GB2312" w:hAnsi="Times New Roman"/>
          <w:sz w:val="32"/>
          <w:szCs w:val="32"/>
        </w:rPr>
      </w:pP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年</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月</w:t>
      </w:r>
      <w:r w:rsidRPr="00543549">
        <w:rPr>
          <w:rFonts w:ascii="Times New Roman" w:eastAsia="仿宋_GB2312" w:hAnsi="Times New Roman"/>
          <w:sz w:val="32"/>
          <w:szCs w:val="32"/>
        </w:rPr>
        <w:t xml:space="preserve">    </w:t>
      </w:r>
      <w:r w:rsidRPr="00543549">
        <w:rPr>
          <w:rFonts w:ascii="Times New Roman" w:eastAsia="仿宋_GB2312" w:hAnsi="Times New Roman" w:hint="eastAsia"/>
          <w:sz w:val="32"/>
          <w:szCs w:val="32"/>
        </w:rPr>
        <w:t>日</w:t>
      </w:r>
    </w:p>
    <w:p w:rsidR="00B76E1F" w:rsidRPr="00543549" w:rsidRDefault="00B76E1F" w:rsidP="00B76E1F">
      <w:pPr>
        <w:spacing w:line="580" w:lineRule="exact"/>
        <w:ind w:firstLineChars="1750" w:firstLine="5600"/>
        <w:jc w:val="left"/>
        <w:rPr>
          <w:rFonts w:ascii="Times New Roman" w:eastAsia="仿宋_GB2312" w:hAnsi="Times New Roman"/>
          <w:sz w:val="32"/>
          <w:szCs w:val="32"/>
        </w:rPr>
        <w:sectPr w:rsidR="00B76E1F" w:rsidRPr="00543549" w:rsidSect="0084395C">
          <w:footerReference w:type="even" r:id="rId6"/>
          <w:footerReference w:type="default" r:id="rId7"/>
          <w:pgSz w:w="11906" w:h="16838"/>
          <w:pgMar w:top="2268" w:right="1588" w:bottom="1474" w:left="1588" w:header="851" w:footer="992" w:gutter="0"/>
          <w:pgNumType w:fmt="numberInDash"/>
          <w:cols w:space="425"/>
          <w:docGrid w:type="lines" w:linePitch="312"/>
        </w:sectPr>
      </w:pPr>
    </w:p>
    <w:p w:rsidR="007C0B95" w:rsidRDefault="007C0B95"/>
    <w:sectPr w:rsidR="007C0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5B" w:rsidRDefault="0097185B" w:rsidP="00B76E1F">
      <w:r>
        <w:separator/>
      </w:r>
    </w:p>
  </w:endnote>
  <w:endnote w:type="continuationSeparator" w:id="0">
    <w:p w:rsidR="0097185B" w:rsidRDefault="0097185B" w:rsidP="00B7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F" w:rsidRDefault="00B76E1F" w:rsidP="002F4A77">
    <w:pPr>
      <w:pStyle w:val="a4"/>
      <w:framePr w:wrap="auto"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76E1F" w:rsidRDefault="00B76E1F" w:rsidP="00E47CE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1F" w:rsidRPr="0084395C" w:rsidRDefault="00B76E1F">
    <w:pPr>
      <w:pStyle w:val="a4"/>
      <w:jc w:val="center"/>
      <w:rPr>
        <w:rFonts w:ascii="宋体" w:hAnsi="宋体"/>
        <w:sz w:val="28"/>
        <w:szCs w:val="28"/>
      </w:rPr>
    </w:pPr>
    <w:r w:rsidRPr="0084395C">
      <w:rPr>
        <w:rFonts w:ascii="宋体" w:hAnsi="宋体"/>
        <w:sz w:val="28"/>
        <w:szCs w:val="28"/>
      </w:rPr>
      <w:fldChar w:fldCharType="begin"/>
    </w:r>
    <w:r w:rsidRPr="0084395C">
      <w:rPr>
        <w:rFonts w:ascii="宋体" w:hAnsi="宋体"/>
        <w:sz w:val="28"/>
        <w:szCs w:val="28"/>
      </w:rPr>
      <w:instrText>PAGE   \* MERGEFORMAT</w:instrText>
    </w:r>
    <w:r w:rsidRPr="0084395C">
      <w:rPr>
        <w:rFonts w:ascii="宋体" w:hAnsi="宋体"/>
        <w:sz w:val="28"/>
        <w:szCs w:val="28"/>
      </w:rPr>
      <w:fldChar w:fldCharType="separate"/>
    </w:r>
    <w:r w:rsidRPr="00B76E1F">
      <w:rPr>
        <w:rFonts w:ascii="宋体" w:hAnsi="宋体"/>
        <w:noProof/>
        <w:sz w:val="28"/>
        <w:szCs w:val="28"/>
        <w:lang w:val="zh-CN"/>
      </w:rPr>
      <w:t>-</w:t>
    </w:r>
    <w:r>
      <w:rPr>
        <w:rFonts w:ascii="宋体" w:hAnsi="宋体"/>
        <w:noProof/>
        <w:sz w:val="28"/>
        <w:szCs w:val="28"/>
      </w:rPr>
      <w:t xml:space="preserve"> 1 -</w:t>
    </w:r>
    <w:r w:rsidRPr="0084395C">
      <w:rPr>
        <w:rFonts w:ascii="宋体" w:hAnsi="宋体"/>
        <w:sz w:val="28"/>
        <w:szCs w:val="28"/>
      </w:rPr>
      <w:fldChar w:fldCharType="end"/>
    </w:r>
  </w:p>
  <w:p w:rsidR="00B76E1F" w:rsidRDefault="00B76E1F" w:rsidP="00E47CE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5B" w:rsidRDefault="0097185B" w:rsidP="00B76E1F">
      <w:r>
        <w:separator/>
      </w:r>
    </w:p>
  </w:footnote>
  <w:footnote w:type="continuationSeparator" w:id="0">
    <w:p w:rsidR="0097185B" w:rsidRDefault="0097185B" w:rsidP="00B76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46"/>
    <w:rsid w:val="001E0A46"/>
    <w:rsid w:val="007C0B95"/>
    <w:rsid w:val="0097185B"/>
    <w:rsid w:val="00B7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8EAAD7-1922-4BAE-9B2F-7237347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E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E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6E1F"/>
    <w:rPr>
      <w:sz w:val="18"/>
      <w:szCs w:val="18"/>
    </w:rPr>
  </w:style>
  <w:style w:type="paragraph" w:styleId="a4">
    <w:name w:val="footer"/>
    <w:basedOn w:val="a"/>
    <w:link w:val="Char0"/>
    <w:unhideWhenUsed/>
    <w:rsid w:val="00B76E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76E1F"/>
    <w:rPr>
      <w:sz w:val="18"/>
      <w:szCs w:val="18"/>
    </w:rPr>
  </w:style>
  <w:style w:type="character" w:styleId="a5">
    <w:name w:val="page number"/>
    <w:rsid w:val="00B76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2020-03-02T06:53:00Z</dcterms:created>
  <dcterms:modified xsi:type="dcterms:W3CDTF">2020-03-02T06:54:00Z</dcterms:modified>
</cp:coreProperties>
</file>